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434FF084"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0F67EE">
        <w:rPr>
          <w:rFonts w:ascii="GHEA Grapalat" w:hAnsi="GHEA Grapalat"/>
          <w:i w:val="0"/>
          <w:lang w:val="hy-AM"/>
        </w:rPr>
        <w:t>ապրիլ</w:t>
      </w:r>
      <w:r w:rsidR="00FF08C2" w:rsidRPr="009C5EF0">
        <w:rPr>
          <w:rFonts w:ascii="GHEA Grapalat" w:hAnsi="GHEA Grapalat"/>
          <w:i w:val="0"/>
          <w:lang w:val="hy-AM"/>
        </w:rPr>
        <w:t>ի</w:t>
      </w:r>
      <w:r w:rsidR="0094011B" w:rsidRPr="009C5EF0">
        <w:rPr>
          <w:rFonts w:ascii="GHEA Grapalat" w:hAnsi="GHEA Grapalat"/>
          <w:i w:val="0"/>
          <w:lang w:val="hy-AM"/>
        </w:rPr>
        <w:t xml:space="preserve"> </w:t>
      </w:r>
      <w:r w:rsidR="000F67EE">
        <w:rPr>
          <w:rFonts w:ascii="GHEA Grapalat" w:hAnsi="GHEA Grapalat"/>
          <w:i w:val="0"/>
          <w:lang w:val="hy-AM"/>
        </w:rPr>
        <w:t>6</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4A57BA7"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F078E7">
        <w:rPr>
          <w:rFonts w:ascii="GHEA Grapalat" w:hAnsi="GHEA Grapalat"/>
          <w:b/>
          <w:i w:val="0"/>
          <w:lang w:val="af-ZA"/>
        </w:rPr>
        <w:t>ԵՔ-ԳՀԽԾՁԲ-26/64</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0A6F4324"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F078E7">
        <w:rPr>
          <w:rFonts w:ascii="GHEA Grapalat" w:hAnsi="GHEA Grapalat" w:cs="Sylfaen"/>
          <w:b/>
          <w:i w:val="0"/>
          <w:szCs w:val="24"/>
          <w:lang w:val="hy-AM"/>
        </w:rPr>
        <w:t>Նորք-Մարաշ վարչական շրջանի մայթերի սալիկապատման աշխատանքների</w:t>
      </w:r>
      <w:r w:rsidR="001F56C6">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0C8297C7"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w:t>
      </w:r>
      <w:r w:rsidR="009C5EF0" w:rsidRPr="00F74932">
        <w:rPr>
          <w:rFonts w:ascii="GHEA Grapalat" w:hAnsi="GHEA Grapalat"/>
          <w:b/>
          <w:i w:val="0"/>
          <w:lang w:val="hy-AM"/>
        </w:rPr>
        <w:t xml:space="preserve">թվականի </w:t>
      </w:r>
      <w:r w:rsidR="000F67EE" w:rsidRPr="00F74932">
        <w:rPr>
          <w:rFonts w:ascii="GHEA Grapalat" w:hAnsi="GHEA Grapalat"/>
          <w:b/>
          <w:i w:val="0"/>
          <w:lang w:val="hy-AM"/>
        </w:rPr>
        <w:t>ապրիլի 15</w:t>
      </w:r>
      <w:r w:rsidRPr="00F74932">
        <w:rPr>
          <w:rFonts w:ascii="GHEA Grapalat" w:hAnsi="GHEA Grapalat"/>
          <w:b/>
          <w:i w:val="0"/>
          <w:lang w:val="hy-AM"/>
        </w:rPr>
        <w:t>-ը</w:t>
      </w:r>
      <w:r w:rsidRPr="00F74932">
        <w:rPr>
          <w:rFonts w:ascii="GHEA Grapalat" w:hAnsi="GHEA Grapalat"/>
          <w:b/>
          <w:i w:val="0"/>
          <w:lang w:val="af-ZA"/>
        </w:rPr>
        <w:t xml:space="preserve">, </w:t>
      </w:r>
      <w:proofErr w:type="spellStart"/>
      <w:r w:rsidRPr="00F74932">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2C478F4B"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 xml:space="preserve">2026 թվականի </w:t>
      </w:r>
      <w:r w:rsidR="000F67EE">
        <w:rPr>
          <w:rFonts w:ascii="GHEA Grapalat" w:hAnsi="GHEA Grapalat"/>
          <w:b/>
          <w:i w:val="0"/>
          <w:lang w:val="hy-AM"/>
        </w:rPr>
        <w:t>ապրիլի 15</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19310324"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F67EE" w:rsidRPr="00614033">
        <w:rPr>
          <w:rFonts w:ascii="GHEA Grapalat" w:hAnsi="GHEA Grapalat" w:cs="Sylfaen"/>
          <w:lang w:val="hy-AM"/>
        </w:rPr>
        <w:t xml:space="preserve">` </w:t>
      </w:r>
      <w:r w:rsidR="000F67EE">
        <w:rPr>
          <w:rFonts w:ascii="GHEA Grapalat" w:hAnsi="GHEA Grapalat" w:cs="Sylfaen"/>
        </w:rPr>
        <w:t>ՆՈՐՔ</w:t>
      </w:r>
      <w:r w:rsidR="000F67EE" w:rsidRPr="00F078E7">
        <w:rPr>
          <w:rFonts w:ascii="GHEA Grapalat" w:hAnsi="GHEA Grapalat" w:cs="Sylfaen"/>
          <w:lang w:val="af-ZA"/>
        </w:rPr>
        <w:t>-</w:t>
      </w:r>
      <w:r w:rsidR="000F67EE">
        <w:rPr>
          <w:rFonts w:ascii="GHEA Grapalat" w:hAnsi="GHEA Grapalat" w:cs="Sylfaen"/>
        </w:rPr>
        <w:t>ՄԱՐԱՇ</w:t>
      </w:r>
      <w:r w:rsidR="000F67EE" w:rsidRPr="00F078E7">
        <w:rPr>
          <w:rFonts w:ascii="GHEA Grapalat" w:hAnsi="GHEA Grapalat" w:cs="Sylfaen"/>
          <w:lang w:val="af-ZA"/>
        </w:rPr>
        <w:t xml:space="preserve"> </w:t>
      </w:r>
      <w:r w:rsidR="000F67EE">
        <w:rPr>
          <w:rFonts w:ascii="GHEA Grapalat" w:hAnsi="GHEA Grapalat" w:cs="Sylfaen"/>
        </w:rPr>
        <w:t>ՎԱՐՉԱԿԱՆ</w:t>
      </w:r>
      <w:r w:rsidR="000F67EE" w:rsidRPr="00F078E7">
        <w:rPr>
          <w:rFonts w:ascii="GHEA Grapalat" w:hAnsi="GHEA Grapalat" w:cs="Sylfaen"/>
          <w:lang w:val="af-ZA"/>
        </w:rPr>
        <w:t xml:space="preserve"> </w:t>
      </w:r>
      <w:r w:rsidR="000F67EE">
        <w:rPr>
          <w:rFonts w:ascii="GHEA Grapalat" w:hAnsi="GHEA Grapalat" w:cs="Sylfaen"/>
        </w:rPr>
        <w:t>ՇՐՋԱՆԻ</w:t>
      </w:r>
      <w:r w:rsidR="000F67EE" w:rsidRPr="00F078E7">
        <w:rPr>
          <w:rFonts w:ascii="GHEA Grapalat" w:hAnsi="GHEA Grapalat" w:cs="Sylfaen"/>
          <w:lang w:val="af-ZA"/>
        </w:rPr>
        <w:t xml:space="preserve"> </w:t>
      </w:r>
      <w:r w:rsidR="000F67EE">
        <w:rPr>
          <w:rFonts w:ascii="GHEA Grapalat" w:hAnsi="GHEA Grapalat" w:cs="Sylfaen"/>
        </w:rPr>
        <w:t>ՄԱՅԹԵՐԻ</w:t>
      </w:r>
      <w:r w:rsidR="000F67EE" w:rsidRPr="00F078E7">
        <w:rPr>
          <w:rFonts w:ascii="GHEA Grapalat" w:hAnsi="GHEA Grapalat" w:cs="Sylfaen"/>
          <w:lang w:val="af-ZA"/>
        </w:rPr>
        <w:t xml:space="preserve"> </w:t>
      </w:r>
      <w:r w:rsidR="000F67EE">
        <w:rPr>
          <w:rFonts w:ascii="GHEA Grapalat" w:hAnsi="GHEA Grapalat" w:cs="Sylfaen"/>
        </w:rPr>
        <w:t>ՍԱԼԻԿԱՊԱՏՄԱՆ</w:t>
      </w:r>
      <w:r w:rsidR="000F67EE" w:rsidRPr="00F078E7">
        <w:rPr>
          <w:rFonts w:ascii="GHEA Grapalat" w:hAnsi="GHEA Grapalat" w:cs="Sylfaen"/>
          <w:lang w:val="af-ZA"/>
        </w:rPr>
        <w:t xml:space="preserve"> </w:t>
      </w:r>
      <w:r w:rsidR="000F67EE">
        <w:rPr>
          <w:rFonts w:ascii="GHEA Grapalat" w:hAnsi="GHEA Grapalat" w:cs="Sylfaen"/>
        </w:rPr>
        <w:t>ԱՇԽԱՏԱՆՔՆԵՐԻ</w:t>
      </w:r>
      <w:r w:rsidR="00F74932" w:rsidRPr="00F74932">
        <w:rPr>
          <w:rFonts w:ascii="GHEA Grapalat" w:hAnsi="GHEA Grapalat" w:cs="Sylfaen"/>
          <w:lang w:val="af-ZA"/>
        </w:rPr>
        <w:t xml:space="preserve"> </w:t>
      </w:r>
      <w:r w:rsidR="000F67EE" w:rsidRPr="00614033">
        <w:rPr>
          <w:rFonts w:ascii="GHEA Grapalat" w:hAnsi="GHEA Grapalat" w:cs="Sylfaen"/>
        </w:rPr>
        <w:t>ՈՐԱԿԻ</w:t>
      </w:r>
      <w:r w:rsidR="000F67EE" w:rsidRPr="00614033">
        <w:rPr>
          <w:rFonts w:ascii="GHEA Grapalat" w:hAnsi="GHEA Grapalat" w:cs="Sylfaen"/>
          <w:lang w:val="af-ZA"/>
        </w:rPr>
        <w:t xml:space="preserve"> </w:t>
      </w:r>
      <w:r w:rsidR="000F67EE" w:rsidRPr="00614033">
        <w:rPr>
          <w:rFonts w:ascii="GHEA Grapalat" w:hAnsi="GHEA Grapalat" w:cs="Sylfaen"/>
        </w:rPr>
        <w:t>ՏԵԽՆԻԿԱԿԱՆ</w:t>
      </w:r>
      <w:r w:rsidR="000F67EE" w:rsidRPr="00614033">
        <w:rPr>
          <w:rFonts w:ascii="GHEA Grapalat" w:hAnsi="GHEA Grapalat" w:cs="Sylfaen"/>
          <w:lang w:val="af-ZA"/>
        </w:rPr>
        <w:t xml:space="preserve"> </w:t>
      </w:r>
      <w:r w:rsidR="000F67EE" w:rsidRPr="00614033">
        <w:rPr>
          <w:rFonts w:ascii="GHEA Grapalat" w:hAnsi="GHEA Grapalat" w:cs="Sylfaen"/>
        </w:rPr>
        <w:t>ՀՍԿՈՂՈՒԹՅԱՆ</w:t>
      </w:r>
      <w:r w:rsidR="000F67EE" w:rsidRPr="00614033">
        <w:rPr>
          <w:rFonts w:ascii="GHEA Grapalat" w:hAnsi="GHEA Grapalat" w:cs="Sylfaen"/>
          <w:lang w:val="af-ZA"/>
        </w:rPr>
        <w:t xml:space="preserve"> </w:t>
      </w:r>
      <w:r w:rsidR="000F67EE" w:rsidRPr="00614033">
        <w:rPr>
          <w:rFonts w:ascii="GHEA Grapalat" w:hAnsi="GHEA Grapalat" w:cs="Sylfaen"/>
        </w:rPr>
        <w:t>ԽՈՐՀՐԴԱՏՎԱԿԱՆ</w:t>
      </w:r>
      <w:r w:rsidR="000F67EE" w:rsidRPr="00614033">
        <w:rPr>
          <w:rFonts w:ascii="GHEA Grapalat" w:hAnsi="GHEA Grapalat" w:cs="Sylfaen"/>
          <w:lang w:val="af-ZA"/>
        </w:rPr>
        <w:t xml:space="preserve"> </w:t>
      </w:r>
      <w:r w:rsidR="000F67EE" w:rsidRPr="00614033">
        <w:rPr>
          <w:rFonts w:ascii="GHEA Grapalat" w:hAnsi="GHEA Grapalat" w:cs="Sylfaen"/>
        </w:rPr>
        <w:t>ԾԱՌԱՅՈՒԹՅՈՒՆՆԵՐԻ</w:t>
      </w:r>
      <w:r w:rsidR="000F67EE" w:rsidRPr="00614033">
        <w:rPr>
          <w:rFonts w:ascii="GHEA Grapalat" w:hAnsi="GHEA Grapalat" w:cs="Sylfaen"/>
          <w:lang w:val="hy-AM"/>
        </w:rPr>
        <w:t xml:space="preserve"> ՁԵՌՔԲԵՐՄԱՆ</w:t>
      </w:r>
      <w:r w:rsidR="000F67EE" w:rsidRPr="00614033">
        <w:rPr>
          <w:rFonts w:ascii="GHEA Grapalat" w:hAnsi="GHEA Grapalat" w:cs="Sylfaen"/>
          <w:lang w:val="af-ZA"/>
        </w:rPr>
        <w:t xml:space="preserve"> </w:t>
      </w:r>
      <w:r w:rsidR="000F67EE" w:rsidRPr="00614033">
        <w:rPr>
          <w:rFonts w:ascii="GHEA Grapalat" w:hAnsi="GHEA Grapalat" w:cs="Sylfaen"/>
        </w:rPr>
        <w:t>ՆՊԱՏԱԿՈՎ</w:t>
      </w:r>
      <w:r w:rsidR="000F67EE"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5EF0">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F74932">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0B71A35"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0F67EE">
        <w:rPr>
          <w:rFonts w:ascii="GHEA Grapalat" w:hAnsi="GHEA Grapalat"/>
          <w:b/>
          <w:sz w:val="20"/>
          <w:szCs w:val="20"/>
          <w:lang w:val="af-ZA"/>
        </w:rPr>
        <w:t>ՆՈՐՔ-ՄԱՐԱՇ ՎԱՐՉԱԿԱՆ ՇՐՋԱՆԻ ՄԱՅԹԵՐԻ ՍԱԼԻԿԱՊԱՏՄԱՆ ԱՇԽԱՏԱՆՔՆԵՐԻ</w:t>
      </w:r>
      <w:r w:rsidR="00F74932">
        <w:rPr>
          <w:rFonts w:ascii="GHEA Grapalat" w:hAnsi="GHEA Grapalat"/>
          <w:b/>
          <w:sz w:val="20"/>
          <w:szCs w:val="20"/>
          <w:lang w:val="af-ZA"/>
        </w:rPr>
        <w:t xml:space="preserve"> </w:t>
      </w:r>
      <w:r w:rsidR="000F67EE"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216E76E7"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F078E7">
        <w:rPr>
          <w:rFonts w:ascii="GHEA Grapalat" w:hAnsi="GHEA Grapalat"/>
          <w:b/>
          <w:sz w:val="20"/>
          <w:lang w:val="af-ZA"/>
        </w:rPr>
        <w:t>ԵՔ-ԳՀԽԾՁԲ-26/64</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609F4B3"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F078E7">
        <w:rPr>
          <w:rFonts w:ascii="GHEA Grapalat" w:hAnsi="GHEA Grapalat" w:cs="Sylfaen"/>
          <w:b/>
          <w:i w:val="0"/>
          <w:lang w:val="hy-AM"/>
        </w:rPr>
        <w:t>Նորք-Մարաշ վարչական շրջանի մայթերի սալիկապատման աշխատանքների</w:t>
      </w:r>
      <w:r w:rsidR="00F74932">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0F67EE">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0F67EE">
        <w:rPr>
          <w:rFonts w:ascii="GHEA Grapalat" w:hAnsi="GHEA Grapalat"/>
          <w:i w:val="0"/>
          <w:lang w:val="hy-AM"/>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F74932"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51C5972A" w:rsidR="00C40EF6" w:rsidRPr="00614033" w:rsidRDefault="000F67EE"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320000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7107EE73" w:rsidR="00C40EF6" w:rsidRPr="00614033" w:rsidRDefault="000F67EE" w:rsidP="00C40EF6">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Նորք-Մարաշ վարչական շրջանի մայթերի սալիկապատման աշխատանքների </w:t>
            </w:r>
            <w:r w:rsidR="00FF08C2" w:rsidRPr="00FF08C2">
              <w:rPr>
                <w:rFonts w:ascii="GHEA Grapalat" w:hAnsi="GHEA Grapalat" w:cs="Calibri"/>
                <w:color w:val="000000"/>
                <w:sz w:val="20"/>
                <w:szCs w:val="20"/>
                <w:lang w:val="hy-AM"/>
              </w:rPr>
              <w:t xml:space="preserve">որակի </w:t>
            </w:r>
            <w:r w:rsidR="00DE2A42" w:rsidRPr="00DE2A42">
              <w:rPr>
                <w:rFonts w:ascii="GHEA Grapalat" w:hAnsi="GHEA Grapalat" w:cs="Calibri"/>
                <w:color w:val="000000"/>
                <w:sz w:val="20"/>
                <w:szCs w:val="20"/>
                <w:lang w:val="hy-AM"/>
              </w:rPr>
              <w:t>տեխնիկական հսկողության խորհրդատվական ծառայություն</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F7493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A79A792" w14:textId="77777777" w:rsidR="00135DFB" w:rsidRPr="00135DFB" w:rsidRDefault="008059DB" w:rsidP="00135DFB">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135DFB" w:rsidRPr="00135DFB">
        <w:rPr>
          <w:rFonts w:ascii="GHEA Grapalat" w:hAnsi="GHEA Grapalat" w:cs="Sylfaen"/>
          <w:b/>
          <w:noProof/>
          <w:lang w:val="hy-AM"/>
        </w:rPr>
        <w:t>աշխատակազմում պետք է ներգրավված լինի առնվազն թվով 1 բնակելի, հասարակական և արտադրական կառույցների ճարտարագետ տեխնիկական հսկիչ</w:t>
      </w:r>
      <w:r w:rsidR="00135DFB" w:rsidRPr="00135DFB">
        <w:rPr>
          <w:rFonts w:ascii="GHEA Grapalat" w:hAnsi="GHEA Grapalat" w:cs="Sylfaen"/>
          <w:b/>
          <w:noProof/>
          <w:vertAlign w:val="superscript"/>
          <w:lang w:val="hy-AM"/>
        </w:rPr>
        <w:footnoteReference w:id="1"/>
      </w:r>
      <w:r w:rsidR="00135DFB" w:rsidRPr="00135DFB">
        <w:rPr>
          <w:rFonts w:ascii="GHEA Grapalat" w:hAnsi="GHEA Grapalat" w:cs="Sylfaen"/>
          <w:b/>
          <w:noProof/>
          <w:lang w:val="hy-AM"/>
        </w:rPr>
        <w:t>։</w:t>
      </w:r>
    </w:p>
    <w:p w14:paraId="7A55FA89" w14:textId="081E7B89" w:rsidR="00014B89" w:rsidRPr="00614033" w:rsidRDefault="00014B89" w:rsidP="00136661">
      <w:pPr>
        <w:ind w:right="-90" w:firstLine="567"/>
        <w:jc w:val="both"/>
        <w:rPr>
          <w:rFonts w:ascii="GHEA Grapalat" w:hAnsi="GHEA Grapalat" w:cs="Sylfaen"/>
          <w:b/>
          <w:noProof/>
          <w:color w:val="FF0000"/>
          <w:lang w:val="hy-AM"/>
        </w:rPr>
      </w:pP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 xml:space="preserve">համաձայն ՀՀ քաղաքաշինության կոմիտեի կողմից </w:t>
            </w:r>
            <w:r w:rsidRPr="00614033">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lastRenderedPageBreak/>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4FCEC1B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w:t>
      </w:r>
      <w:r w:rsidR="000F67EE">
        <w:rPr>
          <w:rFonts w:ascii="GHEA Grapalat" w:hAnsi="GHEA Grapalat" w:cs="Sylfaen"/>
          <w:b/>
          <w:szCs w:val="24"/>
          <w:lang w:val="hy-AM"/>
        </w:rPr>
        <w:t>ապրիլի 15</w:t>
      </w:r>
      <w:r w:rsidR="00477276" w:rsidRPr="001F56C6">
        <w:rPr>
          <w:rFonts w:ascii="GHEA Grapalat" w:hAnsi="GHEA Grapalat" w:cs="Sylfaen"/>
          <w:b/>
          <w:color w:val="EE0000"/>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5B009AC9"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w:t>
      </w:r>
      <w:r w:rsidR="000F67EE">
        <w:rPr>
          <w:rFonts w:ascii="GHEA Grapalat" w:hAnsi="GHEA Grapalat" w:cs="Sylfaen"/>
          <w:b/>
          <w:szCs w:val="24"/>
          <w:lang w:val="hy-AM"/>
        </w:rPr>
        <w:t>ապրիլի 15</w:t>
      </w:r>
      <w:r w:rsidRPr="001F56C6">
        <w:rPr>
          <w:rFonts w:ascii="GHEA Grapalat" w:hAnsi="GHEA Grapalat" w:cs="Sylfaen"/>
          <w:b/>
          <w:color w:val="EE0000"/>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2F785959"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F078E7">
        <w:rPr>
          <w:rFonts w:ascii="GHEA Grapalat" w:hAnsi="GHEA Grapalat"/>
          <w:b/>
          <w:lang w:val="es-ES"/>
        </w:rPr>
        <w:t>ԵՔ-ԳՀԽԾՁԲ-26/64</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583DF074"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F078E7">
        <w:rPr>
          <w:rFonts w:ascii="GHEA Grapalat" w:hAnsi="GHEA Grapalat"/>
          <w:sz w:val="20"/>
          <w:szCs w:val="20"/>
          <w:lang w:val="es-ES"/>
        </w:rPr>
        <w:t>ԵՔ-ԳՀԽԾՁԲ-26/64</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8A3E11D"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F078E7">
        <w:rPr>
          <w:rFonts w:ascii="GHEA Grapalat" w:hAnsi="GHEA Grapalat" w:cs="Arial"/>
          <w:sz w:val="20"/>
          <w:szCs w:val="20"/>
          <w:lang w:val="es-ES"/>
        </w:rPr>
        <w:t>ԵՔ-ԳՀԽԾՁԲ-26/</w:t>
      </w:r>
      <w:proofErr w:type="gramStart"/>
      <w:r w:rsidR="00F078E7">
        <w:rPr>
          <w:rFonts w:ascii="GHEA Grapalat" w:hAnsi="GHEA Grapalat" w:cs="Arial"/>
          <w:sz w:val="20"/>
          <w:szCs w:val="20"/>
          <w:lang w:val="es-ES"/>
        </w:rPr>
        <w:t>64</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1BC6D5AA"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F078E7">
        <w:rPr>
          <w:rFonts w:ascii="GHEA Grapalat" w:hAnsi="GHEA Grapalat" w:cs="Sylfaen"/>
          <w:sz w:val="22"/>
          <w:szCs w:val="22"/>
          <w:lang w:val="hy-AM"/>
        </w:rPr>
        <w:t>ԵՔ-ԳՀԽԾՁԲ-26/64</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2742AE02"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F078E7">
        <w:rPr>
          <w:rFonts w:ascii="GHEA Grapalat" w:hAnsi="GHEA Grapalat"/>
          <w:b/>
          <w:lang w:val="hy-AM"/>
        </w:rPr>
        <w:t>ԵՔ-ԳՀԽԾՁԲ-26/64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F74932"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F74932"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F74932"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F74932"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D11356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F078E7">
        <w:rPr>
          <w:rFonts w:ascii="GHEA Grapalat" w:hAnsi="GHEA Grapalat"/>
          <w:b/>
          <w:lang w:val="hy-AM"/>
        </w:rPr>
        <w:t>ԵՔ-ԳՀԽԾՁԲ-26/64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5D172BA"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F078E7">
        <w:rPr>
          <w:rFonts w:ascii="GHEA Grapalat" w:hAnsi="GHEA Grapalat"/>
          <w:b/>
          <w:lang w:val="hy-AM"/>
        </w:rPr>
        <w:t>ԵՔ-ԳՀԽԾՁԲ-26/64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04C0C768"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F078E7">
        <w:rPr>
          <w:rFonts w:ascii="GHEA Grapalat" w:hAnsi="GHEA Grapalat" w:cs="Arial"/>
          <w:sz w:val="20"/>
          <w:szCs w:val="20"/>
          <w:lang w:val="es-ES"/>
        </w:rPr>
        <w:t>ԵՔ-ԳՀԽԾՁԲ-26/</w:t>
      </w:r>
      <w:proofErr w:type="gramStart"/>
      <w:r w:rsidR="00F078E7">
        <w:rPr>
          <w:rFonts w:ascii="GHEA Grapalat" w:hAnsi="GHEA Grapalat" w:cs="Arial"/>
          <w:sz w:val="20"/>
          <w:szCs w:val="20"/>
          <w:lang w:val="es-ES"/>
        </w:rPr>
        <w:t>64</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F74932"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1521E" w:rsidRPr="00F74932"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1521E" w:rsidRPr="00614033" w:rsidRDefault="0091521E" w:rsidP="0091521E">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7E4C5239" w:rsidR="0091521E" w:rsidRPr="00DE2A42" w:rsidRDefault="000F67EE" w:rsidP="0091521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Նորք-Մարաշ վարչական շրջանի մայթերի սալիկապատման աշխատանքների</w:t>
            </w:r>
            <w:r w:rsidR="0091521E" w:rsidRPr="00FF08C2">
              <w:rPr>
                <w:rFonts w:ascii="GHEA Grapalat" w:hAnsi="GHEA Grapalat" w:cs="Calibri"/>
                <w:color w:val="000000"/>
                <w:sz w:val="20"/>
                <w:szCs w:val="20"/>
                <w:lang w:val="hy-AM"/>
              </w:rPr>
              <w:t xml:space="preserve"> </w:t>
            </w:r>
            <w:r w:rsidR="00DE2A42" w:rsidRPr="00DE2A42">
              <w:rPr>
                <w:rFonts w:ascii="GHEA Grapalat" w:hAnsi="GHEA Grapalat" w:cs="Calibri"/>
                <w:color w:val="000000"/>
                <w:sz w:val="20"/>
                <w:szCs w:val="20"/>
                <w:lang w:val="hy-AM"/>
              </w:rPr>
              <w:t>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1521E" w:rsidRPr="00614033" w:rsidRDefault="0091521E" w:rsidP="009152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1521E" w:rsidRPr="00614033" w:rsidRDefault="0091521E" w:rsidP="009152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1521E" w:rsidRPr="00614033" w:rsidRDefault="0091521E" w:rsidP="0091521E">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F43B099"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F078E7">
        <w:rPr>
          <w:rFonts w:ascii="GHEA Grapalat" w:hAnsi="GHEA Grapalat"/>
          <w:b/>
          <w:lang w:val="hy-AM"/>
        </w:rPr>
        <w:t>ԵՔ-ԳՀԽԾՁԲ-26/64</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8AD9F16"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F078E7">
        <w:rPr>
          <w:rFonts w:ascii="GHEA Grapalat" w:hAnsi="GHEA Grapalat" w:cs="Sylfaen"/>
          <w:b/>
          <w:lang w:val="hy-AM"/>
        </w:rPr>
        <w:t>ԵՔ-ԳՀԽԾՁԲ-26/64</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5EFB994B"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6D34B0" w:rsidRPr="006D34B0">
        <w:rPr>
          <w:rFonts w:ascii="GHEA Grapalat" w:hAnsi="GHEA Grapalat" w:cs="Sylfaen"/>
          <w:b/>
          <w:sz w:val="20"/>
          <w:lang w:val="hy-AM"/>
        </w:rPr>
        <w:t>Նորք-Մարաշ</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0ADF98F"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F078E7">
        <w:rPr>
          <w:rFonts w:ascii="GHEA Grapalat" w:hAnsi="GHEA Grapalat"/>
          <w:i/>
          <w:sz w:val="18"/>
          <w:lang w:val="hy-AM"/>
        </w:rPr>
        <w:t>ԵՔ-ԳՀԽԾՁԲ-26/64</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74E7535D" w:rsidR="00513CB2" w:rsidRPr="006D34B0" w:rsidRDefault="00F078E7"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Նորք-Մարաշ վարչական շրջանի մայթերի սալիկապատման աշխատանքների</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91521E" w:rsidRPr="00F74932" w14:paraId="42BDB399" w14:textId="77777777" w:rsidTr="002168A5">
        <w:trPr>
          <w:trHeight w:val="246"/>
        </w:trPr>
        <w:tc>
          <w:tcPr>
            <w:tcW w:w="810" w:type="dxa"/>
            <w:vAlign w:val="center"/>
          </w:tcPr>
          <w:p w14:paraId="3D3A7B60" w14:textId="701531DC" w:rsidR="0091521E" w:rsidRPr="00614033" w:rsidRDefault="0091521E"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5BCE5EA4" w:rsidR="0091521E" w:rsidRPr="002168A5" w:rsidRDefault="006D34B0" w:rsidP="00DC3A4B">
            <w:pPr>
              <w:jc w:val="center"/>
              <w:rPr>
                <w:rFonts w:ascii="GHEA Grapalat" w:hAnsi="GHEA Grapalat"/>
                <w:iCs/>
                <w:sz w:val="20"/>
                <w:szCs w:val="20"/>
                <w:lang w:val="hy-AM"/>
              </w:rPr>
            </w:pPr>
            <w:r w:rsidRPr="006D34B0">
              <w:rPr>
                <w:rFonts w:ascii="GHEA Grapalat" w:hAnsi="GHEA Grapalat"/>
                <w:iCs/>
                <w:sz w:val="20"/>
                <w:szCs w:val="20"/>
                <w:lang w:val="hy-AM"/>
              </w:rPr>
              <w:t>71351540/119</w:t>
            </w:r>
          </w:p>
        </w:tc>
        <w:tc>
          <w:tcPr>
            <w:tcW w:w="5040" w:type="dxa"/>
          </w:tcPr>
          <w:p w14:paraId="578598ED"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Ծառայության մատուցման ընդհանուր պահանջների</w:t>
            </w:r>
          </w:p>
          <w:p w14:paraId="3B489BC8"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B8D1FC5"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008B9C9"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09CC192F"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5EEC649"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3CA15D90"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58F2C37"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309FF7B9"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3EF4176"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A0DB58A" w14:textId="0DA0AACB"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D34B0">
              <w:rPr>
                <w:lang w:val="hy-AM"/>
              </w:rPr>
              <w:t xml:space="preserve"> </w:t>
            </w:r>
            <w:r w:rsidRPr="006D34B0">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AFA5CC1"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1C527FC"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w:t>
            </w:r>
            <w:r w:rsidRPr="006D34B0">
              <w:rPr>
                <w:rFonts w:ascii="GHEA Grapalat" w:hAnsi="GHEA Grapalat" w:cs="Calibri"/>
                <w:color w:val="000000"/>
                <w:sz w:val="18"/>
                <w:szCs w:val="18"/>
                <w:lang w:val="hy-AM"/>
              </w:rPr>
              <w:lastRenderedPageBreak/>
              <w:t>համապատասխան միջոցառումների իրականացման համար,</w:t>
            </w:r>
          </w:p>
          <w:p w14:paraId="639BE083"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E00E5FE"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33842A66"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05B5EE6"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Պատվիրատուի ցուցումով չափագրել կատարման ենթակա աշխատանքները:</w:t>
            </w:r>
          </w:p>
          <w:p w14:paraId="7C548135"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0EDBE92"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Հաշվետվության ներկայացման պահանջներ</w:t>
            </w:r>
          </w:p>
          <w:p w14:paraId="4BB4CBAB"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2BBAF4E"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54109FE"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w:t>
            </w:r>
            <w:r w:rsidRPr="006D34B0">
              <w:rPr>
                <w:rFonts w:ascii="GHEA Grapalat" w:hAnsi="GHEA Grapalat" w:cs="Calibri"/>
                <w:color w:val="000000"/>
                <w:sz w:val="18"/>
                <w:szCs w:val="18"/>
                <w:lang w:val="hy-AM"/>
              </w:rPr>
              <w:lastRenderedPageBreak/>
              <w:t>հանձնման-ընդունման արձանագրությունների հետ մեկտեղ:</w:t>
            </w:r>
          </w:p>
          <w:p w14:paraId="0B293A21"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7A7CA32" w14:textId="77777777" w:rsidR="006D34B0" w:rsidRPr="006D34B0"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0B04C193" w:rsidR="0091521E" w:rsidRPr="00614033" w:rsidRDefault="006D34B0" w:rsidP="006D34B0">
            <w:pPr>
              <w:spacing w:line="256" w:lineRule="auto"/>
              <w:jc w:val="both"/>
              <w:rPr>
                <w:rFonts w:ascii="GHEA Grapalat" w:hAnsi="GHEA Grapalat" w:cs="Calibri"/>
                <w:color w:val="000000"/>
                <w:sz w:val="18"/>
                <w:szCs w:val="18"/>
                <w:lang w:val="hy-AM"/>
              </w:rPr>
            </w:pPr>
            <w:r w:rsidRPr="006D34B0">
              <w:rPr>
                <w:rFonts w:ascii="GHEA Grapalat" w:hAnsi="GHEA Grapalat" w:cs="Calibri"/>
                <w:color w:val="000000"/>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91521E" w:rsidRPr="00614033" w:rsidRDefault="0091521E" w:rsidP="00DC3A4B">
            <w:pPr>
              <w:jc w:val="center"/>
              <w:rPr>
                <w:rFonts w:ascii="GHEA Grapalat" w:hAnsi="GHEA Grapalat" w:cs="Calibri"/>
                <w:color w:val="000000"/>
                <w:sz w:val="20"/>
                <w:szCs w:val="20"/>
                <w:lang w:val="hy-AM"/>
              </w:rPr>
            </w:pPr>
          </w:p>
          <w:p w14:paraId="317BAAF6" w14:textId="77777777" w:rsidR="0091521E" w:rsidRPr="00614033" w:rsidRDefault="0091521E" w:rsidP="00DC3A4B">
            <w:pPr>
              <w:jc w:val="center"/>
              <w:rPr>
                <w:rFonts w:ascii="GHEA Grapalat" w:hAnsi="GHEA Grapalat" w:cs="Calibri"/>
                <w:color w:val="000000"/>
                <w:sz w:val="20"/>
                <w:szCs w:val="20"/>
                <w:lang w:val="hy-AM"/>
              </w:rPr>
            </w:pPr>
          </w:p>
          <w:p w14:paraId="705A7CA6" w14:textId="77777777" w:rsidR="0091521E" w:rsidRPr="00614033" w:rsidRDefault="0091521E"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521E" w:rsidRPr="00614033" w:rsidRDefault="0091521E" w:rsidP="00DC3A4B">
            <w:pPr>
              <w:jc w:val="center"/>
              <w:rPr>
                <w:rFonts w:ascii="GHEA Grapalat" w:hAnsi="GHEA Grapalat"/>
                <w:sz w:val="20"/>
                <w:lang w:val="hy-AM"/>
              </w:rPr>
            </w:pPr>
          </w:p>
        </w:tc>
        <w:tc>
          <w:tcPr>
            <w:tcW w:w="1170" w:type="dxa"/>
            <w:vAlign w:val="center"/>
          </w:tcPr>
          <w:p w14:paraId="5A6CF1FA" w14:textId="77777777" w:rsidR="0091521E" w:rsidRPr="00614033" w:rsidRDefault="0091521E" w:rsidP="00DC3A4B">
            <w:pPr>
              <w:jc w:val="center"/>
              <w:rPr>
                <w:rFonts w:ascii="GHEA Grapalat" w:hAnsi="GHEA Grapalat"/>
                <w:sz w:val="20"/>
                <w:lang w:val="hy-AM"/>
              </w:rPr>
            </w:pPr>
          </w:p>
          <w:p w14:paraId="208BDF76" w14:textId="77777777" w:rsidR="0091521E" w:rsidRPr="00614033" w:rsidRDefault="0091521E" w:rsidP="00DC3A4B">
            <w:pPr>
              <w:jc w:val="center"/>
              <w:rPr>
                <w:rFonts w:ascii="GHEA Grapalat" w:hAnsi="GHEA Grapalat"/>
                <w:sz w:val="20"/>
                <w:lang w:val="hy-AM"/>
              </w:rPr>
            </w:pPr>
          </w:p>
          <w:p w14:paraId="31086AF7" w14:textId="77777777" w:rsidR="0091521E" w:rsidRPr="00614033" w:rsidRDefault="0091521E" w:rsidP="00DC3A4B">
            <w:pPr>
              <w:jc w:val="center"/>
              <w:rPr>
                <w:rFonts w:ascii="GHEA Grapalat" w:hAnsi="GHEA Grapalat"/>
                <w:sz w:val="20"/>
                <w:lang w:val="hy-AM"/>
              </w:rPr>
            </w:pPr>
          </w:p>
          <w:p w14:paraId="2AFC48F1" w14:textId="77777777" w:rsidR="0091521E" w:rsidRPr="00614033" w:rsidRDefault="0091521E" w:rsidP="00DC3A4B">
            <w:pPr>
              <w:jc w:val="center"/>
              <w:rPr>
                <w:rFonts w:ascii="GHEA Grapalat" w:hAnsi="GHEA Grapalat"/>
                <w:sz w:val="20"/>
                <w:lang w:val="hy-AM"/>
              </w:rPr>
            </w:pPr>
          </w:p>
          <w:p w14:paraId="2B871CC5" w14:textId="77777777" w:rsidR="0091521E" w:rsidRPr="00614033" w:rsidRDefault="0091521E" w:rsidP="00DC3A4B">
            <w:pPr>
              <w:jc w:val="center"/>
              <w:rPr>
                <w:rFonts w:ascii="GHEA Grapalat" w:hAnsi="GHEA Grapalat"/>
                <w:sz w:val="20"/>
                <w:lang w:val="hy-AM"/>
              </w:rPr>
            </w:pPr>
          </w:p>
          <w:p w14:paraId="79677586" w14:textId="77777777" w:rsidR="0091521E" w:rsidRPr="00614033" w:rsidRDefault="0091521E" w:rsidP="00DC3A4B">
            <w:pPr>
              <w:jc w:val="center"/>
              <w:rPr>
                <w:rFonts w:ascii="GHEA Grapalat" w:hAnsi="GHEA Grapalat"/>
                <w:sz w:val="20"/>
                <w:lang w:val="hy-AM"/>
              </w:rPr>
            </w:pPr>
          </w:p>
          <w:p w14:paraId="11148C38" w14:textId="77777777" w:rsidR="0091521E" w:rsidRPr="00614033" w:rsidRDefault="0091521E" w:rsidP="00DC3A4B">
            <w:pPr>
              <w:jc w:val="center"/>
              <w:rPr>
                <w:rFonts w:ascii="GHEA Grapalat" w:hAnsi="GHEA Grapalat"/>
                <w:sz w:val="20"/>
                <w:lang w:val="hy-AM"/>
              </w:rPr>
            </w:pPr>
          </w:p>
          <w:p w14:paraId="5C54019B" w14:textId="77777777" w:rsidR="0091521E" w:rsidRPr="00614033" w:rsidRDefault="0091521E" w:rsidP="00DC3A4B">
            <w:pPr>
              <w:jc w:val="center"/>
              <w:rPr>
                <w:rFonts w:ascii="GHEA Grapalat" w:hAnsi="GHEA Grapalat"/>
                <w:sz w:val="20"/>
                <w:lang w:val="hy-AM"/>
              </w:rPr>
            </w:pPr>
          </w:p>
          <w:p w14:paraId="1DCE792B" w14:textId="77777777" w:rsidR="0091521E" w:rsidRPr="00614033" w:rsidRDefault="0091521E" w:rsidP="00DC3A4B">
            <w:pPr>
              <w:jc w:val="center"/>
              <w:rPr>
                <w:rFonts w:ascii="GHEA Grapalat" w:hAnsi="GHEA Grapalat"/>
                <w:sz w:val="20"/>
                <w:lang w:val="hy-AM"/>
              </w:rPr>
            </w:pPr>
          </w:p>
          <w:p w14:paraId="25877DC8" w14:textId="77777777" w:rsidR="0091521E" w:rsidRPr="00614033" w:rsidRDefault="0091521E" w:rsidP="00DC3A4B">
            <w:pPr>
              <w:jc w:val="center"/>
              <w:rPr>
                <w:rFonts w:ascii="GHEA Grapalat" w:hAnsi="GHEA Grapalat"/>
                <w:sz w:val="20"/>
                <w:lang w:val="hy-AM"/>
              </w:rPr>
            </w:pPr>
          </w:p>
        </w:tc>
        <w:tc>
          <w:tcPr>
            <w:tcW w:w="990" w:type="dxa"/>
            <w:vAlign w:val="center"/>
          </w:tcPr>
          <w:p w14:paraId="150B22A4" w14:textId="77777777" w:rsidR="0091521E" w:rsidRPr="00614033" w:rsidRDefault="0091521E" w:rsidP="00DC3A4B">
            <w:pPr>
              <w:jc w:val="center"/>
              <w:rPr>
                <w:rFonts w:ascii="GHEA Grapalat" w:hAnsi="GHEA Grapalat"/>
                <w:sz w:val="20"/>
                <w:lang w:val="hy-AM"/>
              </w:rPr>
            </w:pPr>
          </w:p>
          <w:p w14:paraId="15ACB283" w14:textId="673CB402" w:rsidR="0091521E" w:rsidRPr="00614033" w:rsidRDefault="0091521E"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3EACBB75" w:rsidR="0091521E" w:rsidRPr="00614033" w:rsidRDefault="006D34B0" w:rsidP="00DC3A4B">
            <w:pPr>
              <w:rPr>
                <w:rFonts w:ascii="GHEA Grapalat" w:hAnsi="GHEA Grapalat"/>
                <w:iCs/>
                <w:sz w:val="20"/>
                <w:szCs w:val="20"/>
                <w:lang w:val="hy-AM"/>
              </w:rPr>
            </w:pPr>
            <w:r w:rsidRPr="006D34B0">
              <w:rPr>
                <w:rFonts w:ascii="GHEA Grapalat" w:hAnsi="GHEA Grapalat"/>
                <w:iCs/>
                <w:sz w:val="16"/>
                <w:szCs w:val="16"/>
                <w:lang w:val="hy-AM"/>
              </w:rPr>
              <w:t>Նորք Մարաշ վարչական շրջանի                                               Ա</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Արմենակյան</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Նորքի</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Այգիներ</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Է</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Իսաբեկյան</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Ս</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Բաղդասարյան</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Գ</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Հովսեփյան</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Ա</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ՈՒրարտուի</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Օ</w:t>
            </w:r>
            <w:r w:rsidRPr="006D34B0">
              <w:rPr>
                <w:rFonts w:ascii="Microsoft JhengHei" w:eastAsia="Microsoft JhengHei" w:hAnsi="Microsoft JhengHei" w:cs="Microsoft JhengHei" w:hint="eastAsia"/>
                <w:iCs/>
                <w:sz w:val="16"/>
                <w:szCs w:val="16"/>
                <w:lang w:val="hy-AM"/>
              </w:rPr>
              <w:t>․</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Դուրյան</w:t>
            </w:r>
            <w:r w:rsidRPr="006D34B0">
              <w:rPr>
                <w:rFonts w:ascii="GHEA Grapalat" w:hAnsi="GHEA Grapalat"/>
                <w:iCs/>
                <w:sz w:val="16"/>
                <w:szCs w:val="16"/>
                <w:lang w:val="hy-AM"/>
              </w:rPr>
              <w:t xml:space="preserve">                              </w:t>
            </w:r>
            <w:r w:rsidRPr="006D34B0">
              <w:rPr>
                <w:rFonts w:ascii="GHEA Grapalat" w:hAnsi="GHEA Grapalat" w:cs="GHEA Grapalat"/>
                <w:iCs/>
                <w:sz w:val="16"/>
                <w:szCs w:val="16"/>
                <w:lang w:val="hy-AM"/>
              </w:rPr>
              <w:t>փողոցներ</w:t>
            </w:r>
          </w:p>
        </w:tc>
        <w:tc>
          <w:tcPr>
            <w:tcW w:w="2791" w:type="dxa"/>
            <w:vAlign w:val="center"/>
          </w:tcPr>
          <w:p w14:paraId="4376E1B5" w14:textId="44433226" w:rsidR="0091521E" w:rsidRPr="00614033" w:rsidRDefault="0091521E"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5B4BFD70"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F078E7">
        <w:rPr>
          <w:rFonts w:ascii="GHEA Grapalat" w:hAnsi="GHEA Grapalat"/>
          <w:i/>
          <w:sz w:val="18"/>
          <w:lang w:val="hy-AM"/>
        </w:rPr>
        <w:t>ԵՔ-ԳՀԽԾՁԲ-26/64</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F74932"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C94538" w:rsidRPr="00614033" w14:paraId="4778FBF1" w14:textId="77777777" w:rsidTr="00C94538">
        <w:trPr>
          <w:gridAfter w:val="1"/>
          <w:wAfter w:w="12" w:type="dxa"/>
          <w:cantSplit/>
          <w:trHeight w:val="1549"/>
        </w:trPr>
        <w:tc>
          <w:tcPr>
            <w:tcW w:w="1851" w:type="dxa"/>
            <w:vAlign w:val="center"/>
          </w:tcPr>
          <w:p w14:paraId="06510526" w14:textId="31C85756" w:rsidR="00C94538" w:rsidRPr="00614033" w:rsidRDefault="00C94538" w:rsidP="00C94538">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71066C70" w:rsidR="00C94538" w:rsidRPr="006D34B0" w:rsidRDefault="00C94538" w:rsidP="00C94538">
            <w:pPr>
              <w:jc w:val="center"/>
              <w:rPr>
                <w:rFonts w:ascii="GHEA Grapalat" w:hAnsi="GHEA Grapalat"/>
                <w:bCs/>
                <w:sz w:val="20"/>
                <w:lang w:val="es-ES"/>
              </w:rPr>
            </w:pPr>
            <w:r w:rsidRPr="006D34B0">
              <w:rPr>
                <w:rFonts w:ascii="GHEA Grapalat" w:hAnsi="GHEA Grapalat"/>
                <w:iCs/>
                <w:sz w:val="20"/>
                <w:szCs w:val="20"/>
                <w:lang w:val="hy-AM"/>
              </w:rPr>
              <w:t>71351540/119</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6B6F5370" w:rsidR="00C94538" w:rsidRPr="00614033" w:rsidRDefault="00C94538" w:rsidP="00C94538">
            <w:pPr>
              <w:jc w:val="center"/>
              <w:rPr>
                <w:rFonts w:ascii="GHEA Grapalat" w:hAnsi="GHEA Grapalat"/>
                <w:sz w:val="18"/>
                <w:szCs w:val="18"/>
                <w:lang w:val="es-ES"/>
              </w:rPr>
            </w:pPr>
            <w:r>
              <w:rPr>
                <w:rFonts w:ascii="GHEA Grapalat" w:hAnsi="GHEA Grapalat" w:cs="Calibri"/>
                <w:color w:val="000000"/>
                <w:sz w:val="20"/>
                <w:szCs w:val="20"/>
                <w:lang w:val="hy-AM"/>
              </w:rPr>
              <w:t>Նորք-Մարաշ վարչական շրջանի մայթերի սալիկապատման աշխատանքների</w:t>
            </w:r>
            <w:r w:rsidRPr="00FF08C2">
              <w:rPr>
                <w:rFonts w:ascii="GHEA Grapalat" w:hAnsi="GHEA Grapalat" w:cs="Calibri"/>
                <w:color w:val="000000"/>
                <w:sz w:val="20"/>
                <w:szCs w:val="20"/>
                <w:lang w:val="hy-AM"/>
              </w:rPr>
              <w:t xml:space="preserve"> որակի տեխ. հսկողության խորհրդատվական ծառայություններ</w:t>
            </w:r>
          </w:p>
        </w:tc>
        <w:tc>
          <w:tcPr>
            <w:tcW w:w="599" w:type="dxa"/>
            <w:textDirection w:val="btLr"/>
            <w:vAlign w:val="center"/>
          </w:tcPr>
          <w:p w14:paraId="3557F925" w14:textId="3FCC8746" w:rsidR="00C94538" w:rsidRPr="00614033" w:rsidRDefault="00C94538" w:rsidP="00C94538">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C94538" w:rsidRPr="00614033" w:rsidRDefault="00C94538" w:rsidP="00C94538">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C94538" w:rsidRPr="00614033" w:rsidRDefault="00C94538" w:rsidP="00C94538">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6C66AF04"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6CC5070F"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47F2E57B"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1771D75" w14:textId="48BADB68"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763" w:type="dxa"/>
            <w:textDirection w:val="btLr"/>
          </w:tcPr>
          <w:p w14:paraId="3105C606" w14:textId="22F5AD4D" w:rsidR="00C94538" w:rsidRPr="00614033" w:rsidRDefault="00C94538" w:rsidP="00C94538">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724" w:type="dxa"/>
            <w:textDirection w:val="btLr"/>
            <w:vAlign w:val="center"/>
          </w:tcPr>
          <w:p w14:paraId="05AD19F7" w14:textId="7853B69B" w:rsidR="00C94538" w:rsidRPr="00614033" w:rsidRDefault="00C94538" w:rsidP="00C94538">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C94538" w:rsidRPr="00614033" w:rsidRDefault="00C94538" w:rsidP="00C94538">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C94538" w:rsidRPr="00614033" w:rsidRDefault="00C94538" w:rsidP="00C94538">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C94538" w:rsidRPr="00614033" w:rsidRDefault="00C94538" w:rsidP="00C94538">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65D991E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F078E7">
        <w:rPr>
          <w:rFonts w:ascii="GHEA Grapalat" w:hAnsi="GHEA Grapalat"/>
          <w:i/>
          <w:sz w:val="18"/>
          <w:lang w:val="hy-AM"/>
        </w:rPr>
        <w:t>ԵՔ-ԳՀԽԾՁԲ-26/64</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F74932"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6B856380"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F078E7">
        <w:rPr>
          <w:rFonts w:ascii="GHEA Grapalat" w:hAnsi="GHEA Grapalat"/>
          <w:i/>
          <w:sz w:val="18"/>
          <w:lang w:val="hy-AM"/>
        </w:rPr>
        <w:t>ԵՔ-ԳՀԽԾՁԲ-26/64</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7FB7B98C"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F078E7">
              <w:rPr>
                <w:rFonts w:ascii="GHEA Grapalat" w:hAnsi="GHEA Grapalat"/>
                <w:i/>
                <w:sz w:val="18"/>
                <w:lang w:val="hy-AM"/>
              </w:rPr>
              <w:t>ԵՔ-ԳՀԽԾՁԲ-26/64</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6C04" w14:textId="77777777" w:rsidR="008018C7" w:rsidRDefault="008018C7">
      <w:r>
        <w:separator/>
      </w:r>
    </w:p>
  </w:endnote>
  <w:endnote w:type="continuationSeparator" w:id="0">
    <w:p w14:paraId="232E6DF7" w14:textId="77777777" w:rsidR="008018C7" w:rsidRDefault="0080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2119" w14:textId="77777777" w:rsidR="008018C7" w:rsidRDefault="008018C7">
      <w:r>
        <w:separator/>
      </w:r>
    </w:p>
  </w:footnote>
  <w:footnote w:type="continuationSeparator" w:id="0">
    <w:p w14:paraId="28726308" w14:textId="77777777" w:rsidR="008018C7" w:rsidRDefault="008018C7">
      <w:r>
        <w:continuationSeparator/>
      </w:r>
    </w:p>
  </w:footnote>
  <w:footnote w:id="1">
    <w:p w14:paraId="1475F50A" w14:textId="77777777" w:rsidR="00135DFB" w:rsidRDefault="00135DFB" w:rsidP="00135DFB">
      <w:pPr>
        <w:pStyle w:val="FootnoteText"/>
        <w:rPr>
          <w:rFonts w:asciiTheme="minorHAnsi" w:hAnsiTheme="minorHAnsi"/>
          <w:color w:val="FF0000"/>
          <w:lang w:val="hy-AM"/>
        </w:rPr>
      </w:pPr>
      <w:r>
        <w:rPr>
          <w:rStyle w:val="FootnoteReference"/>
          <w:color w:val="FF0000"/>
        </w:rPr>
        <w:footnoteRef/>
      </w:r>
      <w:r>
        <w:rPr>
          <w:color w:val="FF0000"/>
        </w:rPr>
        <w:t xml:space="preserve"> </w:t>
      </w:r>
      <w:r>
        <w:rPr>
          <w:rFonts w:ascii="GHEA Grapalat" w:hAnsi="GHEA Grapalat" w:cs="Sylfaen"/>
          <w:b/>
          <w:i/>
          <w:iCs/>
          <w:noProof/>
          <w:color w:val="FF0000"/>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A63FB"/>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8C7"/>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32"/>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58</Pages>
  <Words>18647</Words>
  <Characters>106294</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178</cp:revision>
  <cp:lastPrinted>2018-02-16T07:12:00Z</cp:lastPrinted>
  <dcterms:created xsi:type="dcterms:W3CDTF">2025-03-04T12:43:00Z</dcterms:created>
  <dcterms:modified xsi:type="dcterms:W3CDTF">2026-04-07T06:25:00Z</dcterms:modified>
</cp:coreProperties>
</file>